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46F444E3" w:rsidR="002C3EA2" w:rsidRPr="007B0F6B" w:rsidRDefault="00124357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10</w:t>
      </w:r>
      <w:r w:rsidR="00A735D6" w:rsidRPr="007B0F6B">
        <w:rPr>
          <w:b/>
          <w:sz w:val="28"/>
          <w:szCs w:val="28"/>
        </w:rPr>
        <w:t>, 202</w:t>
      </w:r>
      <w:r w:rsidR="00F86705">
        <w:rPr>
          <w:b/>
          <w:sz w:val="28"/>
          <w:szCs w:val="28"/>
        </w:rPr>
        <w:t>4</w:t>
      </w:r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41C48F02" w:rsidR="002F039A" w:rsidRPr="002F039A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</w:p>
    <w:p w14:paraId="4DB36E9D" w14:textId="34278FF8" w:rsidR="00F86705" w:rsidRPr="00120D9D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5D27B8" w:rsidRPr="005D27B8">
        <w:rPr>
          <w:sz w:val="28"/>
          <w:szCs w:val="28"/>
        </w:rPr>
        <w:t xml:space="preserve">September </w:t>
      </w:r>
      <w:r w:rsidR="00124357">
        <w:rPr>
          <w:sz w:val="28"/>
          <w:szCs w:val="28"/>
        </w:rPr>
        <w:t>12</w:t>
      </w:r>
      <w:r w:rsidR="00F86705" w:rsidRPr="005D27B8">
        <w:rPr>
          <w:sz w:val="28"/>
          <w:szCs w:val="28"/>
        </w:rPr>
        <w:t>,</w:t>
      </w:r>
      <w:r w:rsidR="00F86705" w:rsidRPr="00120D9D">
        <w:rPr>
          <w:sz w:val="28"/>
          <w:szCs w:val="28"/>
        </w:rPr>
        <w:t xml:space="preserve"> 2024</w:t>
      </w:r>
    </w:p>
    <w:p w14:paraId="22865749" w14:textId="5978A739" w:rsidR="00F455A7" w:rsidRPr="00124357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39F92A59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b/>
          <w:bCs/>
          <w:sz w:val="28"/>
          <w:szCs w:val="28"/>
        </w:rPr>
      </w:pPr>
      <w:r w:rsidRPr="00124357">
        <w:rPr>
          <w:rFonts w:cstheme="minorHAnsi"/>
          <w:b/>
          <w:bCs/>
          <w:sz w:val="28"/>
          <w:szCs w:val="28"/>
        </w:rPr>
        <w:t>Action Requested:</w:t>
      </w:r>
    </w:p>
    <w:p w14:paraId="6ECDE5D5" w14:textId="77777777" w:rsidR="0024472C" w:rsidRDefault="0024472C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0921A90B" w14:textId="63E1F702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  <w:r w:rsidRPr="00124357">
        <w:rPr>
          <w:rFonts w:cstheme="minorHAnsi"/>
          <w:sz w:val="28"/>
          <w:szCs w:val="28"/>
        </w:rPr>
        <w:t>The History Curriculum Committee has approved the two courses listed below for the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sz w:val="28"/>
          <w:szCs w:val="28"/>
        </w:rPr>
        <w:t>department’s “Inclusive History” designation. They would like them to be added to the list of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sz w:val="28"/>
          <w:szCs w:val="28"/>
        </w:rPr>
        <w:t xml:space="preserve">electives fulfilling that requirement for the </w:t>
      </w:r>
      <w:r w:rsidRPr="00124357">
        <w:rPr>
          <w:rFonts w:cstheme="minorHAnsi"/>
          <w:b/>
          <w:bCs/>
          <w:sz w:val="28"/>
          <w:szCs w:val="28"/>
        </w:rPr>
        <w:t>History with Teacher Licensure with Social Science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b/>
          <w:bCs/>
          <w:sz w:val="28"/>
          <w:szCs w:val="28"/>
        </w:rPr>
        <w:t>BA</w:t>
      </w:r>
      <w:r w:rsidRPr="00124357">
        <w:rPr>
          <w:rFonts w:cstheme="minorHAnsi"/>
          <w:sz w:val="28"/>
          <w:szCs w:val="28"/>
        </w:rPr>
        <w:t>.</w:t>
      </w:r>
    </w:p>
    <w:p w14:paraId="5D2DB77F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sz w:val="28"/>
          <w:szCs w:val="28"/>
        </w:rPr>
      </w:pPr>
    </w:p>
    <w:p w14:paraId="6CECD5AC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b/>
          <w:bCs/>
          <w:sz w:val="28"/>
          <w:szCs w:val="28"/>
        </w:rPr>
      </w:pPr>
      <w:r w:rsidRPr="00124357">
        <w:rPr>
          <w:rFonts w:cstheme="minorHAnsi"/>
          <w:b/>
          <w:bCs/>
          <w:sz w:val="28"/>
          <w:szCs w:val="28"/>
        </w:rPr>
        <w:t>Rationale:</w:t>
      </w:r>
    </w:p>
    <w:p w14:paraId="02DF4891" w14:textId="77777777" w:rsidR="0024472C" w:rsidRDefault="0024472C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04B40882" w14:textId="6BF721F9" w:rsidR="00124357" w:rsidRDefault="00124357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124357">
        <w:rPr>
          <w:rFonts w:cstheme="minorHAnsi"/>
          <w:sz w:val="28"/>
          <w:szCs w:val="28"/>
        </w:rPr>
        <w:t>The Department determined that two courses meet the criteria for that designation and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sz w:val="28"/>
          <w:szCs w:val="28"/>
        </w:rPr>
        <w:t>would provide students with greater choice for that requirement</w:t>
      </w:r>
      <w:r w:rsidRPr="00124357">
        <w:rPr>
          <w:rFonts w:cstheme="minorHAnsi"/>
          <w:sz w:val="24"/>
          <w:szCs w:val="24"/>
        </w:rPr>
        <w:t xml:space="preserve"> </w:t>
      </w:r>
    </w:p>
    <w:p w14:paraId="53832AF4" w14:textId="77777777" w:rsidR="0024472C" w:rsidRPr="00124357" w:rsidRDefault="0024472C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44EB50A4" w14:textId="518C44B2" w:rsidR="009707AD" w:rsidRPr="00BD3461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60D0919C" w14:textId="0C23372E" w:rsidR="002F039A" w:rsidRDefault="002F039A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E08A266" w14:textId="77777777" w:rsidR="0024472C" w:rsidRPr="002F039A" w:rsidRDefault="0024472C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B3078F5" w14:textId="698B734F" w:rsidR="00120D9D" w:rsidRPr="005D27B8" w:rsidRDefault="006C56A6" w:rsidP="005D27B8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81790CA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</w:t>
      </w:r>
      <w:r w:rsidR="0024472C">
        <w:rPr>
          <w:b/>
          <w:sz w:val="28"/>
          <w:szCs w:val="28"/>
        </w:rPr>
        <w:t>:</w:t>
      </w:r>
    </w:p>
    <w:p w14:paraId="11E0855E" w14:textId="77777777" w:rsidR="0024472C" w:rsidRDefault="0024472C" w:rsidP="0024472C">
      <w:pPr>
        <w:spacing w:after="0" w:line="240" w:lineRule="auto"/>
        <w:rPr>
          <w:b/>
          <w:sz w:val="28"/>
          <w:szCs w:val="28"/>
        </w:rPr>
      </w:pPr>
    </w:p>
    <w:p w14:paraId="206A68C0" w14:textId="6E0E0967" w:rsidR="00164F3A" w:rsidRDefault="00200586" w:rsidP="0024472C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25169D8E" w14:textId="77777777" w:rsidR="00124357" w:rsidRPr="00124357" w:rsidRDefault="00124357" w:rsidP="00124357">
      <w:pPr>
        <w:pStyle w:val="ListParagraph"/>
        <w:rPr>
          <w:b/>
          <w:sz w:val="28"/>
          <w:szCs w:val="28"/>
        </w:rPr>
      </w:pPr>
    </w:p>
    <w:p w14:paraId="2B8B966D" w14:textId="77777777" w:rsidR="00124357" w:rsidRDefault="00124357" w:rsidP="00124357">
      <w:pPr>
        <w:pStyle w:val="ListParagraph"/>
        <w:spacing w:after="0" w:line="240" w:lineRule="auto"/>
        <w:ind w:left="1080"/>
        <w:rPr>
          <w:b/>
          <w:sz w:val="28"/>
          <w:szCs w:val="28"/>
        </w:rPr>
      </w:pPr>
    </w:p>
    <w:p w14:paraId="010A34E5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1CCF0790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159E3A82" w14:textId="4AEFA6EF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66E40AD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  <w:bookmarkStart w:id="0" w:name="_GoBack"/>
      <w:bookmarkEnd w:id="0"/>
    </w:p>
    <w:p w14:paraId="4EAE348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18D4DFAE" w14:textId="72374DBD" w:rsidR="00F86705" w:rsidRPr="005D27B8" w:rsidRDefault="00200586" w:rsidP="005D27B8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lastRenderedPageBreak/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</w:p>
    <w:p w14:paraId="3995DB98" w14:textId="77504FD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10/10/2024</w:t>
      </w:r>
    </w:p>
    <w:p w14:paraId="451637B3" w14:textId="0A723869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10/24/2024</w:t>
      </w:r>
    </w:p>
    <w:p w14:paraId="0063B3EF" w14:textId="659E19E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11/15/2024</w:t>
      </w:r>
    </w:p>
    <w:p w14:paraId="0BFA8C81" w14:textId="2780C720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11/29/2024</w:t>
      </w:r>
    </w:p>
    <w:p w14:paraId="25ECD894" w14:textId="7E3628E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12/13/2024 </w:t>
      </w:r>
      <w:r w:rsidRPr="00AC5184">
        <w:rPr>
          <w:rFonts w:ascii="Times New Roman" w:hAnsi="Times New Roman" w:cs="Times New Roman"/>
          <w:b/>
        </w:rPr>
        <w:t>LAST DAY OF FINALS</w:t>
      </w:r>
    </w:p>
    <w:p w14:paraId="0A3D71F6" w14:textId="238293AC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12/27/2024 </w:t>
      </w:r>
      <w:r w:rsidRPr="00AC5184">
        <w:rPr>
          <w:rFonts w:ascii="Times New Roman" w:hAnsi="Times New Roman" w:cs="Times New Roman"/>
          <w:b/>
        </w:rPr>
        <w:t>NO MTG</w:t>
      </w:r>
    </w:p>
    <w:p w14:paraId="7249AA8A" w14:textId="4B33DD4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01/09/2025 </w:t>
      </w:r>
      <w:r w:rsidRPr="00120D9D">
        <w:rPr>
          <w:rFonts w:ascii="Times New Roman" w:hAnsi="Times New Roman" w:cs="Times New Roman"/>
          <w:b/>
        </w:rPr>
        <w:t>TERM BEGINS 1/8/25, CLASSES START 1/13/25</w:t>
      </w:r>
    </w:p>
    <w:p w14:paraId="0F207339" w14:textId="33BFCB88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01/23/2025</w:t>
      </w:r>
    </w:p>
    <w:p w14:paraId="6AF10FF8" w14:textId="042B587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02/13/2025</w:t>
      </w:r>
    </w:p>
    <w:p w14:paraId="3CFE9B20" w14:textId="7777977B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02/20/2025</w:t>
      </w:r>
    </w:p>
    <w:p w14:paraId="0E91E22F" w14:textId="377FE1E3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03/13/2025</w:t>
      </w:r>
    </w:p>
    <w:p w14:paraId="0D9EEA76" w14:textId="1EACA7AB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03/27/2025</w:t>
      </w:r>
    </w:p>
    <w:p w14:paraId="24956BFD" w14:textId="3E55655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04/10/2025</w:t>
      </w:r>
    </w:p>
    <w:p w14:paraId="135C8874" w14:textId="2F2E8019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04/24/2025</w:t>
      </w: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24357"/>
    <w:rsid w:val="00131751"/>
    <w:rsid w:val="001529F7"/>
    <w:rsid w:val="00156D8B"/>
    <w:rsid w:val="00164F3A"/>
    <w:rsid w:val="00165FDD"/>
    <w:rsid w:val="00191E19"/>
    <w:rsid w:val="00200586"/>
    <w:rsid w:val="0024472C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83303"/>
    <w:rsid w:val="005A34EA"/>
    <w:rsid w:val="005C0939"/>
    <w:rsid w:val="005D01BD"/>
    <w:rsid w:val="005D27B8"/>
    <w:rsid w:val="006230E8"/>
    <w:rsid w:val="006375F1"/>
    <w:rsid w:val="00655724"/>
    <w:rsid w:val="0068057A"/>
    <w:rsid w:val="006B1969"/>
    <w:rsid w:val="006C56A6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A735D6"/>
    <w:rsid w:val="00AC5184"/>
    <w:rsid w:val="00AF23A4"/>
    <w:rsid w:val="00B03779"/>
    <w:rsid w:val="00B466C9"/>
    <w:rsid w:val="00BD3461"/>
    <w:rsid w:val="00BF1EF0"/>
    <w:rsid w:val="00C26D78"/>
    <w:rsid w:val="00C777AD"/>
    <w:rsid w:val="00D30A28"/>
    <w:rsid w:val="00D44C59"/>
    <w:rsid w:val="00DB5F9F"/>
    <w:rsid w:val="00DC0601"/>
    <w:rsid w:val="00E2151D"/>
    <w:rsid w:val="00E52C55"/>
    <w:rsid w:val="00ED757A"/>
    <w:rsid w:val="00EE6D7C"/>
    <w:rsid w:val="00F455A7"/>
    <w:rsid w:val="00F86705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3</cp:revision>
  <cp:lastPrinted>2024-09-05T18:46:00Z</cp:lastPrinted>
  <dcterms:created xsi:type="dcterms:W3CDTF">2024-10-08T15:07:00Z</dcterms:created>
  <dcterms:modified xsi:type="dcterms:W3CDTF">2024-10-08T15:10:00Z</dcterms:modified>
</cp:coreProperties>
</file>